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249B" w14:textId="77777777" w:rsidR="00F3011A" w:rsidRPr="00B30CC0" w:rsidRDefault="00F3011A" w:rsidP="00F3011A">
      <w:pPr>
        <w:jc w:val="center"/>
        <w:rPr>
          <w:b/>
          <w:u w:val="single"/>
          <w:lang w:val="el-GR"/>
        </w:rPr>
      </w:pPr>
      <w:r w:rsidRPr="00B30CC0">
        <w:rPr>
          <w:b/>
          <w:u w:val="single"/>
          <w:lang w:val="el-GR"/>
        </w:rPr>
        <w:t>ΕΡΓΑΣΤΗΡΙΟ ΜΗΧΑΝΙΚΗΣ ΤΡΟΦΙΜΩΝ</w:t>
      </w:r>
    </w:p>
    <w:p w14:paraId="100A400E" w14:textId="3BF53E56" w:rsidR="00F3011A" w:rsidRPr="00B30CC0" w:rsidRDefault="00F3011A" w:rsidP="00F3011A">
      <w:pPr>
        <w:rPr>
          <w:lang w:val="el-GR"/>
        </w:rPr>
      </w:pPr>
      <w:r w:rsidRPr="00B30CC0">
        <w:rPr>
          <w:lang w:val="el-GR"/>
        </w:rPr>
        <w:t>ΟΝΟΜΑΤΕΠΩΝΥΜΟ:</w:t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</w:r>
      <w:r w:rsidRPr="00B30CC0">
        <w:rPr>
          <w:lang w:val="el-GR"/>
        </w:rPr>
        <w:softHyphen/>
        <w:t>__________________________________________________________________ΑΜ___________</w:t>
      </w:r>
    </w:p>
    <w:p w14:paraId="27F59066" w14:textId="427B2FE2" w:rsidR="002B3167" w:rsidRPr="00B30CC0" w:rsidRDefault="00000000" w:rsidP="00F3011A">
      <w:pPr>
        <w:pStyle w:val="21"/>
        <w:jc w:val="center"/>
        <w:rPr>
          <w:color w:val="auto"/>
          <w:lang w:val="el-GR"/>
        </w:rPr>
      </w:pPr>
      <w:r w:rsidRPr="00B30CC0">
        <w:rPr>
          <w:color w:val="auto"/>
          <w:lang w:val="el-GR"/>
        </w:rPr>
        <w:t>Εκτίμηση Τύπου Ροής</w:t>
      </w:r>
      <w:r w:rsidR="00F3011A" w:rsidRPr="00B30CC0">
        <w:rPr>
          <w:color w:val="auto"/>
          <w:lang w:val="el-GR"/>
        </w:rPr>
        <w:t xml:space="preserve"> Ρευστών</w:t>
      </w:r>
    </w:p>
    <w:p w14:paraId="54A3F316" w14:textId="5581D496" w:rsidR="002B3167" w:rsidRPr="00B30CC0" w:rsidRDefault="00000000">
      <w:pPr>
        <w:rPr>
          <w:lang w:val="el-GR"/>
        </w:rPr>
      </w:pPr>
      <w:r w:rsidRPr="00B30CC0">
        <w:rPr>
          <w:lang w:val="el-GR"/>
        </w:rPr>
        <w:t>Σκοπός της άσκησης είναι η εκτίμηση του τύπου ροής ρευστ</w:t>
      </w:r>
      <w:r w:rsidR="00F3011A" w:rsidRPr="00B30CC0">
        <w:rPr>
          <w:lang w:val="el-GR"/>
        </w:rPr>
        <w:t>ών</w:t>
      </w:r>
      <w:r w:rsidRPr="00B30CC0">
        <w:rPr>
          <w:lang w:val="el-GR"/>
        </w:rPr>
        <w:t xml:space="preserve"> μέσα από λεπτό σωληνάκι χρησιμοποιώντας τον αριθμό </w:t>
      </w:r>
      <w:r w:rsidRPr="00B30CC0">
        <w:t>Reynolds</w:t>
      </w:r>
      <w:r w:rsidRPr="00B30CC0">
        <w:rPr>
          <w:lang w:val="el-GR"/>
        </w:rPr>
        <w:t xml:space="preserve">. </w:t>
      </w:r>
      <w:r w:rsidR="00F3011A" w:rsidRPr="00B30CC0">
        <w:rPr>
          <w:lang w:val="el-GR"/>
        </w:rPr>
        <w:t xml:space="preserve">Θα υπολογιστεί η παροχή, </w:t>
      </w:r>
      <w:r w:rsidRPr="00B30CC0">
        <w:rPr>
          <w:lang w:val="el-GR"/>
        </w:rPr>
        <w:t xml:space="preserve">τη μέση ταχύτητα και τελικά τον αριθμό </w:t>
      </w:r>
      <w:r w:rsidRPr="00B30CC0">
        <w:t>Reynolds</w:t>
      </w:r>
      <w:r w:rsidRPr="00B30CC0">
        <w:rPr>
          <w:lang w:val="el-GR"/>
        </w:rPr>
        <w:t xml:space="preserve"> ώστε να </w:t>
      </w:r>
      <w:r w:rsidR="00F3011A" w:rsidRPr="00B30CC0">
        <w:rPr>
          <w:lang w:val="el-GR"/>
        </w:rPr>
        <w:t xml:space="preserve">κατηγοριοποιηθεί η ροή </w:t>
      </w:r>
      <w:r w:rsidRPr="00B30CC0">
        <w:rPr>
          <w:lang w:val="el-GR"/>
        </w:rPr>
        <w:t>ως ποτάμια, μεταβατική ή στροβιλώδη.</w:t>
      </w:r>
      <w:r w:rsidR="007B3F8B" w:rsidRPr="00B30CC0">
        <w:rPr>
          <w:lang w:val="el-GR"/>
        </w:rPr>
        <w:t xml:space="preserve"> </w:t>
      </w:r>
      <w:r w:rsidRPr="00B30CC0">
        <w:rPr>
          <w:lang w:val="el-GR"/>
        </w:rPr>
        <w:t xml:space="preserve">Ο αριθμός </w:t>
      </w:r>
      <w:r w:rsidRPr="00B30CC0">
        <w:t>Reynolds</w:t>
      </w:r>
      <w:r w:rsidRPr="00B30CC0">
        <w:rPr>
          <w:lang w:val="el-GR"/>
        </w:rPr>
        <w:t xml:space="preserve"> χρησιμοποιείται για τον χαρακτηρισμό του τύπου ροής σε σωλήνες:</w:t>
      </w:r>
      <w:r w:rsidR="007B3F8B" w:rsidRPr="00B30CC0">
        <w:rPr>
          <w:lang w:val="el-GR"/>
        </w:rPr>
        <w:t xml:space="preserve"> </w:t>
      </w:r>
      <w:r w:rsidRPr="00B30CC0">
        <w:t>Re</w:t>
      </w:r>
      <w:r w:rsidRPr="00B30CC0">
        <w:rPr>
          <w:lang w:val="el-GR"/>
        </w:rPr>
        <w:t xml:space="preserve"> = (ρ </w:t>
      </w:r>
      <w:r w:rsidRPr="00B30CC0">
        <w:t>v</w:t>
      </w:r>
      <w:r w:rsidRPr="00B30CC0">
        <w:rPr>
          <w:lang w:val="el-GR"/>
        </w:rPr>
        <w:t xml:space="preserve"> </w:t>
      </w:r>
      <w:r w:rsidRPr="00B30CC0">
        <w:t>D</w:t>
      </w:r>
      <w:r w:rsidRPr="00B30CC0">
        <w:rPr>
          <w:lang w:val="el-GR"/>
        </w:rPr>
        <w:t>) / μ</w:t>
      </w:r>
      <w:r w:rsidR="00F3011A" w:rsidRPr="00B30CC0">
        <w:rPr>
          <w:lang w:val="el-GR"/>
        </w:rPr>
        <w:t xml:space="preserve"> </w:t>
      </w:r>
      <w:r w:rsidRPr="00B30CC0">
        <w:rPr>
          <w:lang w:val="el-GR"/>
        </w:rPr>
        <w:t>όπου:</w:t>
      </w:r>
      <w:r w:rsidR="00F3011A" w:rsidRPr="00B30CC0">
        <w:rPr>
          <w:lang w:val="el-GR"/>
        </w:rPr>
        <w:t>΄</w:t>
      </w:r>
      <w:r w:rsidRPr="00B30CC0">
        <w:rPr>
          <w:lang w:val="el-GR"/>
        </w:rPr>
        <w:t>ρ = πυκνότητα ρευστού (</w:t>
      </w:r>
      <w:r w:rsidRPr="00B30CC0">
        <w:t>kg</w:t>
      </w:r>
      <w:r w:rsidRPr="00B30CC0">
        <w:rPr>
          <w:lang w:val="el-GR"/>
        </w:rPr>
        <w:t>/</w:t>
      </w:r>
      <w:r w:rsidRPr="00B30CC0">
        <w:t>m</w:t>
      </w:r>
      <w:r w:rsidRPr="00B30CC0">
        <w:rPr>
          <w:lang w:val="el-GR"/>
        </w:rPr>
        <w:t>³)</w:t>
      </w:r>
      <w:r w:rsidR="00BA1CF1" w:rsidRPr="00B30CC0">
        <w:rPr>
          <w:lang w:val="el-GR"/>
        </w:rPr>
        <w:t xml:space="preserve">, </w:t>
      </w:r>
      <w:r w:rsidRPr="00B30CC0">
        <w:t>v</w:t>
      </w:r>
      <w:r w:rsidRPr="00B30CC0">
        <w:rPr>
          <w:lang w:val="el-GR"/>
        </w:rPr>
        <w:t xml:space="preserve"> = μέση ταχύτητα ροής (</w:t>
      </w:r>
      <w:r w:rsidRPr="00B30CC0">
        <w:t>m</w:t>
      </w:r>
      <w:r w:rsidRPr="00B30CC0">
        <w:rPr>
          <w:lang w:val="el-GR"/>
        </w:rPr>
        <w:t>/</w:t>
      </w:r>
      <w:r w:rsidRPr="00B30CC0">
        <w:t>s</w:t>
      </w:r>
      <w:r w:rsidRPr="00B30CC0">
        <w:rPr>
          <w:lang w:val="el-GR"/>
        </w:rPr>
        <w:t>)</w:t>
      </w:r>
      <w:r w:rsidR="00BA1CF1" w:rsidRPr="00B30CC0">
        <w:rPr>
          <w:lang w:val="el-GR"/>
        </w:rPr>
        <w:t xml:space="preserve">, </w:t>
      </w:r>
      <w:r w:rsidRPr="00B30CC0">
        <w:t>D</w:t>
      </w:r>
      <w:r w:rsidRPr="00B30CC0">
        <w:rPr>
          <w:lang w:val="el-GR"/>
        </w:rPr>
        <w:t xml:space="preserve"> = εσωτερική διάμετρος σωλήνα (</w:t>
      </w:r>
      <w:r w:rsidRPr="00B30CC0">
        <w:t>m</w:t>
      </w:r>
      <w:r w:rsidRPr="00B30CC0">
        <w:rPr>
          <w:lang w:val="el-GR"/>
        </w:rPr>
        <w:t>)</w:t>
      </w:r>
      <w:r w:rsidR="00BA1CF1" w:rsidRPr="00B30CC0">
        <w:rPr>
          <w:lang w:val="el-GR"/>
        </w:rPr>
        <w:t xml:space="preserve"> και </w:t>
      </w:r>
      <w:r w:rsidRPr="00B30CC0">
        <w:rPr>
          <w:lang w:val="el-GR"/>
        </w:rPr>
        <w:t>μ = δυναμικό ιξώδες (</w:t>
      </w:r>
      <w:r w:rsidRPr="00B30CC0">
        <w:t>Pa</w:t>
      </w:r>
      <w:r w:rsidRPr="00B30CC0">
        <w:rPr>
          <w:lang w:val="el-GR"/>
        </w:rPr>
        <w:t>·</w:t>
      </w:r>
      <w:r w:rsidRPr="00B30CC0">
        <w:t>s</w:t>
      </w:r>
      <w:r w:rsidRPr="00B30CC0">
        <w:rPr>
          <w:lang w:val="el-GR"/>
        </w:rPr>
        <w:t>)</w:t>
      </w:r>
      <w:r w:rsidRPr="00B30CC0">
        <w:rPr>
          <w:lang w:val="el-GR"/>
        </w:rPr>
        <w:br/>
        <w:t>Κατηγορίες ροής:</w:t>
      </w:r>
      <w:r w:rsidRPr="00B30CC0">
        <w:rPr>
          <w:lang w:val="el-GR"/>
        </w:rPr>
        <w:br/>
      </w:r>
      <w:r w:rsidRPr="00B30CC0">
        <w:t>Re</w:t>
      </w:r>
      <w:r w:rsidRPr="00B30CC0">
        <w:rPr>
          <w:lang w:val="el-GR"/>
        </w:rPr>
        <w:t xml:space="preserve"> &lt; 2100 : Ποτάμια ροή</w:t>
      </w:r>
      <w:r w:rsidR="00BA1CF1" w:rsidRPr="00B30CC0">
        <w:rPr>
          <w:lang w:val="el-GR"/>
        </w:rPr>
        <w:t xml:space="preserve">, </w:t>
      </w:r>
      <w:r w:rsidRPr="00B30CC0">
        <w:rPr>
          <w:lang w:val="el-GR"/>
        </w:rPr>
        <w:t xml:space="preserve">2100 ≤ </w:t>
      </w:r>
      <w:r w:rsidRPr="00B30CC0">
        <w:t>Re</w:t>
      </w:r>
      <w:r w:rsidRPr="00B30CC0">
        <w:rPr>
          <w:lang w:val="el-GR"/>
        </w:rPr>
        <w:t xml:space="preserve"> ≤ 4000 : Μεταβατική ροή</w:t>
      </w:r>
      <w:r w:rsidR="00BA1CF1" w:rsidRPr="00B30CC0">
        <w:rPr>
          <w:lang w:val="el-GR"/>
        </w:rPr>
        <w:t xml:space="preserve">, </w:t>
      </w:r>
      <w:r w:rsidRPr="00B30CC0">
        <w:t>Re</w:t>
      </w:r>
      <w:r w:rsidRPr="00B30CC0">
        <w:rPr>
          <w:lang w:val="el-GR"/>
        </w:rPr>
        <w:t xml:space="preserve"> &gt; 4000 : Στροβιλώδης ροή</w:t>
      </w:r>
    </w:p>
    <w:p w14:paraId="22A8CD8B" w14:textId="554619E3" w:rsidR="002B3167" w:rsidRPr="00B30CC0" w:rsidRDefault="00000000">
      <w:pPr>
        <w:rPr>
          <w:lang w:val="el-GR"/>
        </w:rPr>
      </w:pPr>
      <w:r w:rsidRPr="00B30CC0">
        <w:rPr>
          <w:lang w:val="el-GR"/>
        </w:rPr>
        <w:t xml:space="preserve">Η </w:t>
      </w:r>
      <w:r w:rsidR="007B3F8B" w:rsidRPr="00B30CC0">
        <w:rPr>
          <w:lang w:val="el-GR"/>
        </w:rPr>
        <w:t xml:space="preserve">πειραματική </w:t>
      </w:r>
      <w:r w:rsidRPr="00B30CC0">
        <w:rPr>
          <w:lang w:val="el-GR"/>
        </w:rPr>
        <w:t>διάταξη αποτελείται από:</w:t>
      </w:r>
      <w:r w:rsidR="00F3011A" w:rsidRPr="00B30CC0">
        <w:rPr>
          <w:lang w:val="el-GR"/>
        </w:rPr>
        <w:t xml:space="preserve"> </w:t>
      </w:r>
      <w:r w:rsidRPr="00B30CC0">
        <w:rPr>
          <w:lang w:val="el-GR"/>
        </w:rPr>
        <w:t xml:space="preserve">Σύριγγα 10–20 </w:t>
      </w:r>
      <w:r w:rsidRPr="00B30CC0">
        <w:t>mL</w:t>
      </w:r>
      <w:r w:rsidR="00F3011A" w:rsidRPr="00B30CC0">
        <w:rPr>
          <w:lang w:val="el-GR"/>
        </w:rPr>
        <w:t xml:space="preserve"> με λ</w:t>
      </w:r>
      <w:r w:rsidRPr="00B30CC0">
        <w:rPr>
          <w:lang w:val="el-GR"/>
        </w:rPr>
        <w:t xml:space="preserve">επτό εύκαμπτο σωληνάκι τύπου </w:t>
      </w:r>
      <w:r w:rsidRPr="00B30CC0">
        <w:t>butterfly</w:t>
      </w:r>
      <w:r w:rsidRPr="00B30CC0">
        <w:rPr>
          <w:lang w:val="el-GR"/>
        </w:rPr>
        <w:t xml:space="preserve"> (χωρίς τη μεταλλική βελόνα)</w:t>
      </w:r>
      <w:r w:rsidR="007B3F8B" w:rsidRPr="00B30CC0">
        <w:rPr>
          <w:lang w:val="el-GR"/>
        </w:rPr>
        <w:t>, δ</w:t>
      </w:r>
      <w:r w:rsidRPr="00B30CC0">
        <w:rPr>
          <w:lang w:val="el-GR"/>
        </w:rPr>
        <w:t>οχείο συλλογής</w:t>
      </w:r>
      <w:r w:rsidR="007B3F8B" w:rsidRPr="00B30CC0">
        <w:rPr>
          <w:lang w:val="el-GR"/>
        </w:rPr>
        <w:t xml:space="preserve"> ρευστού, ο</w:t>
      </w:r>
      <w:r w:rsidRPr="00B30CC0">
        <w:rPr>
          <w:lang w:val="el-GR"/>
        </w:rPr>
        <w:t>γκομετρικό κύλινδρο</w:t>
      </w:r>
      <w:r w:rsidR="007B3F8B" w:rsidRPr="00B30CC0">
        <w:rPr>
          <w:lang w:val="el-GR"/>
        </w:rPr>
        <w:t>, χ</w:t>
      </w:r>
      <w:r w:rsidRPr="00B30CC0">
        <w:rPr>
          <w:lang w:val="el-GR"/>
        </w:rPr>
        <w:t>ρονόμετρο</w:t>
      </w:r>
      <w:r w:rsidR="007B3F8B" w:rsidRPr="00B30CC0">
        <w:rPr>
          <w:lang w:val="el-GR"/>
        </w:rPr>
        <w:t>, θ</w:t>
      </w:r>
      <w:r w:rsidRPr="00B30CC0">
        <w:rPr>
          <w:lang w:val="el-GR"/>
        </w:rPr>
        <w:t>ερμόμετρο</w:t>
      </w:r>
      <w:r w:rsidR="007B3F8B" w:rsidRPr="00B30CC0">
        <w:rPr>
          <w:lang w:val="el-GR"/>
        </w:rPr>
        <w:t xml:space="preserve">, </w:t>
      </w:r>
      <w:proofErr w:type="spellStart"/>
      <w:r w:rsidR="007B3F8B" w:rsidRPr="00B30CC0">
        <w:rPr>
          <w:lang w:val="el-GR"/>
        </w:rPr>
        <w:t>παχύμετρο</w:t>
      </w:r>
      <w:proofErr w:type="spellEnd"/>
      <w:r w:rsidR="007B3F8B" w:rsidRPr="00B30CC0">
        <w:rPr>
          <w:lang w:val="el-GR"/>
        </w:rPr>
        <w:t>, υ</w:t>
      </w:r>
      <w:r w:rsidRPr="00B30CC0">
        <w:rPr>
          <w:lang w:val="el-GR"/>
        </w:rPr>
        <w:t>γρά (π.χ. νερό, φυτικό λάδι)</w:t>
      </w:r>
    </w:p>
    <w:p w14:paraId="40E21162" w14:textId="4F465E54" w:rsidR="002B3167" w:rsidRPr="00B30CC0" w:rsidRDefault="00000000">
      <w:pPr>
        <w:pStyle w:val="31"/>
        <w:rPr>
          <w:color w:val="auto"/>
          <w:lang w:val="el-GR"/>
        </w:rPr>
      </w:pPr>
      <w:r w:rsidRPr="00B30CC0">
        <w:rPr>
          <w:color w:val="auto"/>
          <w:lang w:val="el-GR"/>
        </w:rPr>
        <w:t>Διαδικασία</w:t>
      </w:r>
      <w:r w:rsidR="007B3F8B" w:rsidRPr="00B30CC0">
        <w:rPr>
          <w:color w:val="auto"/>
          <w:lang w:val="el-GR"/>
        </w:rPr>
        <w:t>:</w:t>
      </w:r>
    </w:p>
    <w:p w14:paraId="3BC1A5CF" w14:textId="101B2FE4" w:rsidR="002B3167" w:rsidRPr="00B30CC0" w:rsidRDefault="00000000">
      <w:pPr>
        <w:rPr>
          <w:lang w:val="el-GR"/>
        </w:rPr>
      </w:pPr>
      <w:r w:rsidRPr="00B30CC0">
        <w:rPr>
          <w:lang w:val="el-GR"/>
        </w:rPr>
        <w:t xml:space="preserve">1. Μετρήστε ή χρησιμοποιήστε τη δοσμένη εσωτερική διάμετρο του </w:t>
      </w:r>
      <w:r w:rsidR="007B3F8B" w:rsidRPr="00B30CC0">
        <w:rPr>
          <w:lang w:val="el-GR"/>
        </w:rPr>
        <w:t>σωλήνα</w:t>
      </w:r>
      <w:r w:rsidRPr="00B30CC0">
        <w:rPr>
          <w:lang w:val="el-GR"/>
        </w:rPr>
        <w:t>.</w:t>
      </w:r>
      <w:r w:rsidRPr="00B30CC0">
        <w:rPr>
          <w:lang w:val="el-GR"/>
        </w:rPr>
        <w:br/>
        <w:t xml:space="preserve">2. Γεμίστε τη σύριγγα με γνωστό όγκο ρευστού (π.χ. 5 </w:t>
      </w:r>
      <w:r w:rsidRPr="00B30CC0">
        <w:t>mL</w:t>
      </w:r>
      <w:r w:rsidRPr="00B30CC0">
        <w:rPr>
          <w:lang w:val="el-GR"/>
        </w:rPr>
        <w:t>).</w:t>
      </w:r>
      <w:r w:rsidRPr="00B30CC0">
        <w:rPr>
          <w:lang w:val="el-GR"/>
        </w:rPr>
        <w:br/>
        <w:t xml:space="preserve">3. Ωθήστε το έμβολο της σύριγγας ώστε το ρευστό να </w:t>
      </w:r>
      <w:r w:rsidR="002076C1">
        <w:rPr>
          <w:lang w:val="el-GR"/>
        </w:rPr>
        <w:t>τρέξει</w:t>
      </w:r>
      <w:r w:rsidRPr="00B30CC0">
        <w:rPr>
          <w:lang w:val="el-GR"/>
        </w:rPr>
        <w:t xml:space="preserve"> μέσα από το σωληνάκι.</w:t>
      </w:r>
      <w:r w:rsidRPr="00B30CC0">
        <w:rPr>
          <w:lang w:val="el-GR"/>
        </w:rPr>
        <w:br/>
        <w:t xml:space="preserve">4. Μετρήστε τον χρόνο που απαιτείται για την εκροή γνωστού όγκου </w:t>
      </w:r>
      <w:r w:rsidRPr="00B30CC0">
        <w:t>V</w:t>
      </w:r>
      <w:r w:rsidRPr="00B30CC0">
        <w:rPr>
          <w:lang w:val="el-GR"/>
        </w:rPr>
        <w:t>.</w:t>
      </w:r>
      <w:r w:rsidRPr="00B30CC0">
        <w:rPr>
          <w:lang w:val="el-GR"/>
        </w:rPr>
        <w:br/>
        <w:t>5. Επαναλάβετε τη μέτρηση τρεις φορές για κάθε ρευστό.</w:t>
      </w:r>
      <w:r w:rsidRPr="00B30CC0">
        <w:rPr>
          <w:lang w:val="el-GR"/>
        </w:rPr>
        <w:br/>
        <w:t>6. Καταγράψτε τη θερμοκρασία του ρευστού.</w:t>
      </w:r>
    </w:p>
    <w:p w14:paraId="0F02BB70" w14:textId="5BDC4DB0" w:rsidR="002B3167" w:rsidRPr="00B30CC0" w:rsidRDefault="00000000">
      <w:pPr>
        <w:pStyle w:val="31"/>
        <w:rPr>
          <w:color w:val="auto"/>
          <w:lang w:val="el-GR"/>
        </w:rPr>
      </w:pPr>
      <w:r w:rsidRPr="00B30CC0">
        <w:rPr>
          <w:color w:val="auto"/>
          <w:lang w:val="el-GR"/>
        </w:rPr>
        <w:t>Υπολογισμοί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062"/>
        <w:gridCol w:w="2070"/>
        <w:gridCol w:w="2085"/>
        <w:gridCol w:w="2079"/>
      </w:tblGrid>
      <w:tr w:rsidR="00B30CC0" w:rsidRPr="009D5254" w14:paraId="7C0FB768" w14:textId="77777777" w:rsidTr="007B3F8B">
        <w:tc>
          <w:tcPr>
            <w:tcW w:w="2214" w:type="dxa"/>
          </w:tcPr>
          <w:p w14:paraId="3309F4A2" w14:textId="2661ED48" w:rsidR="007B3F8B" w:rsidRPr="00B30CC0" w:rsidRDefault="007B3F8B">
            <w:pPr>
              <w:rPr>
                <w:lang w:val="el-GR"/>
              </w:rPr>
            </w:pPr>
            <w:r w:rsidRPr="00B30CC0">
              <w:rPr>
                <w:lang w:val="el-GR"/>
              </w:rPr>
              <w:t>Παροχή:</w:t>
            </w:r>
            <w:r w:rsidRPr="00B30CC0">
              <w:rPr>
                <w:lang w:val="el-GR"/>
              </w:rPr>
              <w:br/>
            </w:r>
            <w:r w:rsidRPr="00B30CC0">
              <w:t>Q</w:t>
            </w:r>
            <w:r w:rsidRPr="00B30CC0">
              <w:rPr>
                <w:lang w:val="el-GR"/>
              </w:rPr>
              <w:t xml:space="preserve"> = </w:t>
            </w:r>
            <w:r w:rsidRPr="00B30CC0">
              <w:t>V</w:t>
            </w:r>
            <w:r w:rsidRPr="00B30CC0">
              <w:rPr>
                <w:lang w:val="el-GR"/>
              </w:rPr>
              <w:t xml:space="preserve"> / </w:t>
            </w:r>
            <w:r w:rsidRPr="00B30CC0">
              <w:t>t</w:t>
            </w:r>
          </w:p>
        </w:tc>
        <w:tc>
          <w:tcPr>
            <w:tcW w:w="2214" w:type="dxa"/>
          </w:tcPr>
          <w:p w14:paraId="1FFAABAB" w14:textId="53F5EB9E" w:rsidR="007B3F8B" w:rsidRPr="00B30CC0" w:rsidRDefault="007B3F8B">
            <w:pPr>
              <w:rPr>
                <w:lang w:val="el-GR"/>
              </w:rPr>
            </w:pPr>
            <w:r w:rsidRPr="00B30CC0">
              <w:rPr>
                <w:lang w:val="el-GR"/>
              </w:rPr>
              <w:t>Εμβαδό διατομής σωλήνα:</w:t>
            </w:r>
            <w:r w:rsidRPr="00B30CC0">
              <w:rPr>
                <w:lang w:val="el-GR"/>
              </w:rPr>
              <w:br/>
            </w:r>
            <w:r w:rsidRPr="00B30CC0">
              <w:t>A</w:t>
            </w:r>
            <w:r w:rsidRPr="00B30CC0">
              <w:rPr>
                <w:lang w:val="el-GR"/>
              </w:rPr>
              <w:t xml:space="preserve"> = π</w:t>
            </w:r>
            <w:r w:rsidRPr="00B30CC0">
              <w:t>D</w:t>
            </w:r>
            <w:r w:rsidRPr="00B30CC0">
              <w:rPr>
                <w:lang w:val="el-GR"/>
              </w:rPr>
              <w:t>²/</w:t>
            </w:r>
            <w:r w:rsidR="009D5254">
              <w:rPr>
                <w:lang w:val="el-GR"/>
              </w:rPr>
              <w:t xml:space="preserve"> </w:t>
            </w:r>
            <w:r w:rsidRPr="00B30CC0">
              <w:rPr>
                <w:lang w:val="el-GR"/>
              </w:rPr>
              <w:t>4</w:t>
            </w:r>
          </w:p>
        </w:tc>
        <w:tc>
          <w:tcPr>
            <w:tcW w:w="2214" w:type="dxa"/>
          </w:tcPr>
          <w:p w14:paraId="6E98772A" w14:textId="788681FD" w:rsidR="007B3F8B" w:rsidRPr="00B30CC0" w:rsidRDefault="007B3F8B">
            <w:pPr>
              <w:rPr>
                <w:lang w:val="el-GR"/>
              </w:rPr>
            </w:pPr>
            <w:r w:rsidRPr="00B30CC0">
              <w:rPr>
                <w:lang w:val="el-GR"/>
              </w:rPr>
              <w:t>Μέση ταχύτητα:</w:t>
            </w:r>
            <w:r w:rsidRPr="00B30CC0">
              <w:rPr>
                <w:lang w:val="el-GR"/>
              </w:rPr>
              <w:br/>
            </w:r>
            <w:r w:rsidRPr="00B30CC0">
              <w:t>v</w:t>
            </w:r>
            <w:r w:rsidRPr="00B30CC0">
              <w:rPr>
                <w:lang w:val="el-GR"/>
              </w:rPr>
              <w:t xml:space="preserve"> = </w:t>
            </w:r>
            <w:r w:rsidRPr="00B30CC0">
              <w:t>Q</w:t>
            </w:r>
            <w:r w:rsidRPr="00B30CC0">
              <w:rPr>
                <w:lang w:val="el-GR"/>
              </w:rPr>
              <w:t xml:space="preserve"> / </w:t>
            </w:r>
            <w:r w:rsidRPr="00B30CC0">
              <w:t>A</w:t>
            </w:r>
          </w:p>
        </w:tc>
        <w:tc>
          <w:tcPr>
            <w:tcW w:w="2214" w:type="dxa"/>
          </w:tcPr>
          <w:p w14:paraId="6A20815D" w14:textId="2BF90842" w:rsidR="007B3F8B" w:rsidRPr="00B30CC0" w:rsidRDefault="007B3F8B">
            <w:pPr>
              <w:rPr>
                <w:lang w:val="el-GR"/>
              </w:rPr>
            </w:pPr>
            <w:r w:rsidRPr="00B30CC0">
              <w:rPr>
                <w:lang w:val="el-GR"/>
              </w:rPr>
              <w:t xml:space="preserve">Αριθμός </w:t>
            </w:r>
            <w:r w:rsidRPr="00B30CC0">
              <w:t>Reynolds</w:t>
            </w:r>
            <w:r w:rsidRPr="00B30CC0">
              <w:rPr>
                <w:lang w:val="el-GR"/>
              </w:rPr>
              <w:t>:</w:t>
            </w:r>
            <w:r w:rsidRPr="00B30CC0">
              <w:rPr>
                <w:lang w:val="el-GR"/>
              </w:rPr>
              <w:br/>
            </w:r>
            <w:r w:rsidRPr="00B30CC0">
              <w:t>Re</w:t>
            </w:r>
            <w:r w:rsidRPr="00B30CC0">
              <w:rPr>
                <w:lang w:val="el-GR"/>
              </w:rPr>
              <w:t xml:space="preserve"> = (ρ</w:t>
            </w:r>
            <w:r w:rsidR="009D5254">
              <w:rPr>
                <w:rFonts w:ascii="Calibri" w:hAnsi="Calibri" w:cs="Calibri"/>
                <w:lang w:val="el-GR"/>
              </w:rPr>
              <w:t>·</w:t>
            </w:r>
            <w:r w:rsidRPr="00B30CC0">
              <w:t>v</w:t>
            </w:r>
            <w:r w:rsidR="009D5254">
              <w:rPr>
                <w:rFonts w:ascii="Calibri" w:hAnsi="Calibri" w:cs="Calibri"/>
                <w:lang w:val="el-GR"/>
              </w:rPr>
              <w:t>·</w:t>
            </w:r>
            <w:r w:rsidRPr="00B30CC0">
              <w:t>D</w:t>
            </w:r>
            <w:r w:rsidRPr="00B30CC0">
              <w:rPr>
                <w:lang w:val="el-GR"/>
              </w:rPr>
              <w:t>) / μ</w:t>
            </w:r>
          </w:p>
        </w:tc>
      </w:tr>
    </w:tbl>
    <w:p w14:paraId="267386CC" w14:textId="54822C8F" w:rsidR="002B3167" w:rsidRPr="00B30CC0" w:rsidRDefault="00000000">
      <w:pPr>
        <w:pStyle w:val="31"/>
        <w:rPr>
          <w:color w:val="auto"/>
        </w:rPr>
      </w:pPr>
      <w:proofErr w:type="spellStart"/>
      <w:r w:rsidRPr="00B30CC0">
        <w:rPr>
          <w:color w:val="auto"/>
        </w:rPr>
        <w:t>Πίν</w:t>
      </w:r>
      <w:proofErr w:type="spellEnd"/>
      <w:r w:rsidRPr="00B30CC0">
        <w:rPr>
          <w:color w:val="auto"/>
        </w:rPr>
        <w:t xml:space="preserve">ακας </w:t>
      </w:r>
      <w:proofErr w:type="spellStart"/>
      <w:r w:rsidRPr="00B30CC0">
        <w:rPr>
          <w:color w:val="auto"/>
        </w:rPr>
        <w:t>Μετρήσεων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905"/>
        <w:gridCol w:w="918"/>
        <w:gridCol w:w="893"/>
        <w:gridCol w:w="946"/>
        <w:gridCol w:w="918"/>
        <w:gridCol w:w="934"/>
        <w:gridCol w:w="890"/>
        <w:gridCol w:w="939"/>
      </w:tblGrid>
      <w:tr w:rsidR="00B30CC0" w:rsidRPr="00B30CC0" w14:paraId="5A8D5920" w14:textId="77777777" w:rsidTr="00F3011A">
        <w:tc>
          <w:tcPr>
            <w:tcW w:w="960" w:type="dxa"/>
          </w:tcPr>
          <w:p w14:paraId="3906F42F" w14:textId="77777777" w:rsidR="002B3167" w:rsidRPr="00B30CC0" w:rsidRDefault="00000000">
            <w:r w:rsidRPr="00B30CC0">
              <w:t>Ρευστό</w:t>
            </w:r>
          </w:p>
        </w:tc>
        <w:tc>
          <w:tcPr>
            <w:tcW w:w="960" w:type="dxa"/>
          </w:tcPr>
          <w:p w14:paraId="5AD29221" w14:textId="77777777" w:rsidR="002B3167" w:rsidRPr="00B30CC0" w:rsidRDefault="00000000">
            <w:r w:rsidRPr="00B30CC0">
              <w:t>D (m)</w:t>
            </w:r>
          </w:p>
        </w:tc>
        <w:tc>
          <w:tcPr>
            <w:tcW w:w="960" w:type="dxa"/>
          </w:tcPr>
          <w:p w14:paraId="5B3CDAC5" w14:textId="77777777" w:rsidR="002B3167" w:rsidRPr="00B30CC0" w:rsidRDefault="00000000">
            <w:r w:rsidRPr="00B30CC0">
              <w:t>V (m³)</w:t>
            </w:r>
          </w:p>
        </w:tc>
        <w:tc>
          <w:tcPr>
            <w:tcW w:w="960" w:type="dxa"/>
          </w:tcPr>
          <w:p w14:paraId="48A1AF27" w14:textId="77777777" w:rsidR="002B3167" w:rsidRPr="00B30CC0" w:rsidRDefault="00000000">
            <w:r w:rsidRPr="00B30CC0">
              <w:t>t (s)</w:t>
            </w:r>
          </w:p>
        </w:tc>
        <w:tc>
          <w:tcPr>
            <w:tcW w:w="960" w:type="dxa"/>
          </w:tcPr>
          <w:p w14:paraId="7DC9411B" w14:textId="77777777" w:rsidR="002B3167" w:rsidRPr="00B30CC0" w:rsidRDefault="00000000">
            <w:r w:rsidRPr="00B30CC0">
              <w:t>Q (m³/s)</w:t>
            </w:r>
          </w:p>
        </w:tc>
        <w:tc>
          <w:tcPr>
            <w:tcW w:w="960" w:type="dxa"/>
          </w:tcPr>
          <w:p w14:paraId="2CD3B620" w14:textId="77777777" w:rsidR="002B3167" w:rsidRPr="00B30CC0" w:rsidRDefault="00000000">
            <w:r w:rsidRPr="00B30CC0">
              <w:t>A (m²)</w:t>
            </w:r>
          </w:p>
        </w:tc>
        <w:tc>
          <w:tcPr>
            <w:tcW w:w="960" w:type="dxa"/>
          </w:tcPr>
          <w:p w14:paraId="50FEB347" w14:textId="77777777" w:rsidR="002B3167" w:rsidRPr="00B30CC0" w:rsidRDefault="00000000">
            <w:r w:rsidRPr="00B30CC0">
              <w:t>v (m/s)</w:t>
            </w:r>
          </w:p>
        </w:tc>
        <w:tc>
          <w:tcPr>
            <w:tcW w:w="960" w:type="dxa"/>
          </w:tcPr>
          <w:p w14:paraId="563099D6" w14:textId="77777777" w:rsidR="002B3167" w:rsidRPr="00B30CC0" w:rsidRDefault="00000000">
            <w:r w:rsidRPr="00B30CC0">
              <w:t>Re</w:t>
            </w:r>
          </w:p>
        </w:tc>
        <w:tc>
          <w:tcPr>
            <w:tcW w:w="960" w:type="dxa"/>
          </w:tcPr>
          <w:p w14:paraId="218A87ED" w14:textId="77777777" w:rsidR="002B3167" w:rsidRPr="00B30CC0" w:rsidRDefault="00000000">
            <w:r w:rsidRPr="00B30CC0">
              <w:t>Τύπος Ροής</w:t>
            </w:r>
          </w:p>
        </w:tc>
      </w:tr>
      <w:tr w:rsidR="00B30CC0" w:rsidRPr="00B30CC0" w14:paraId="5EED332E" w14:textId="77777777" w:rsidTr="00F3011A">
        <w:tc>
          <w:tcPr>
            <w:tcW w:w="960" w:type="dxa"/>
          </w:tcPr>
          <w:p w14:paraId="7BA10C25" w14:textId="25206545" w:rsidR="002B3167" w:rsidRPr="00B30CC0" w:rsidRDefault="002B3167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6C5BDA61" w14:textId="77777777" w:rsidR="002B3167" w:rsidRPr="00B30CC0" w:rsidRDefault="002B3167"/>
        </w:tc>
        <w:tc>
          <w:tcPr>
            <w:tcW w:w="960" w:type="dxa"/>
          </w:tcPr>
          <w:p w14:paraId="1AD5ADA8" w14:textId="77777777" w:rsidR="002B3167" w:rsidRPr="00B30CC0" w:rsidRDefault="002B3167"/>
        </w:tc>
        <w:tc>
          <w:tcPr>
            <w:tcW w:w="960" w:type="dxa"/>
          </w:tcPr>
          <w:p w14:paraId="1273C799" w14:textId="77777777" w:rsidR="002B3167" w:rsidRPr="00B30CC0" w:rsidRDefault="002B3167"/>
        </w:tc>
        <w:tc>
          <w:tcPr>
            <w:tcW w:w="960" w:type="dxa"/>
          </w:tcPr>
          <w:p w14:paraId="7EBCE995" w14:textId="77777777" w:rsidR="002B3167" w:rsidRPr="00B30CC0" w:rsidRDefault="002B3167"/>
        </w:tc>
        <w:tc>
          <w:tcPr>
            <w:tcW w:w="960" w:type="dxa"/>
          </w:tcPr>
          <w:p w14:paraId="3059F164" w14:textId="77777777" w:rsidR="002B3167" w:rsidRPr="00B30CC0" w:rsidRDefault="002B3167"/>
        </w:tc>
        <w:tc>
          <w:tcPr>
            <w:tcW w:w="960" w:type="dxa"/>
          </w:tcPr>
          <w:p w14:paraId="058E5157" w14:textId="77777777" w:rsidR="002B3167" w:rsidRPr="00B30CC0" w:rsidRDefault="002B3167"/>
        </w:tc>
        <w:tc>
          <w:tcPr>
            <w:tcW w:w="960" w:type="dxa"/>
          </w:tcPr>
          <w:p w14:paraId="3FD31913" w14:textId="77777777" w:rsidR="002B3167" w:rsidRPr="00B30CC0" w:rsidRDefault="002B3167"/>
        </w:tc>
        <w:tc>
          <w:tcPr>
            <w:tcW w:w="960" w:type="dxa"/>
          </w:tcPr>
          <w:p w14:paraId="2075B6A9" w14:textId="77777777" w:rsidR="002B3167" w:rsidRPr="00B30CC0" w:rsidRDefault="002B3167"/>
        </w:tc>
      </w:tr>
      <w:tr w:rsidR="00B30CC0" w:rsidRPr="00B30CC0" w14:paraId="794236B6" w14:textId="77777777" w:rsidTr="00F3011A">
        <w:tc>
          <w:tcPr>
            <w:tcW w:w="960" w:type="dxa"/>
          </w:tcPr>
          <w:p w14:paraId="4CD157FB" w14:textId="66D9C941" w:rsidR="002B3167" w:rsidRPr="00B30CC0" w:rsidRDefault="002B3167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16292415" w14:textId="77777777" w:rsidR="002B3167" w:rsidRPr="00B30CC0" w:rsidRDefault="002B3167"/>
        </w:tc>
        <w:tc>
          <w:tcPr>
            <w:tcW w:w="960" w:type="dxa"/>
          </w:tcPr>
          <w:p w14:paraId="435A02AF" w14:textId="77777777" w:rsidR="002B3167" w:rsidRPr="00B30CC0" w:rsidRDefault="002B3167"/>
        </w:tc>
        <w:tc>
          <w:tcPr>
            <w:tcW w:w="960" w:type="dxa"/>
          </w:tcPr>
          <w:p w14:paraId="6F25D13B" w14:textId="77777777" w:rsidR="002B3167" w:rsidRPr="00B30CC0" w:rsidRDefault="002B3167"/>
        </w:tc>
        <w:tc>
          <w:tcPr>
            <w:tcW w:w="960" w:type="dxa"/>
          </w:tcPr>
          <w:p w14:paraId="18D8C696" w14:textId="77777777" w:rsidR="002B3167" w:rsidRPr="00B30CC0" w:rsidRDefault="002B3167"/>
        </w:tc>
        <w:tc>
          <w:tcPr>
            <w:tcW w:w="960" w:type="dxa"/>
          </w:tcPr>
          <w:p w14:paraId="4F472F99" w14:textId="77777777" w:rsidR="002B3167" w:rsidRPr="00B30CC0" w:rsidRDefault="002B3167"/>
        </w:tc>
        <w:tc>
          <w:tcPr>
            <w:tcW w:w="960" w:type="dxa"/>
          </w:tcPr>
          <w:p w14:paraId="78F9E8E1" w14:textId="77777777" w:rsidR="002B3167" w:rsidRPr="00B30CC0" w:rsidRDefault="002B3167"/>
        </w:tc>
        <w:tc>
          <w:tcPr>
            <w:tcW w:w="960" w:type="dxa"/>
          </w:tcPr>
          <w:p w14:paraId="2667F9F3" w14:textId="77777777" w:rsidR="002B3167" w:rsidRPr="00B30CC0" w:rsidRDefault="002B3167"/>
        </w:tc>
        <w:tc>
          <w:tcPr>
            <w:tcW w:w="960" w:type="dxa"/>
          </w:tcPr>
          <w:p w14:paraId="7DEC9CA4" w14:textId="77777777" w:rsidR="002B3167" w:rsidRPr="00B30CC0" w:rsidRDefault="002B3167"/>
        </w:tc>
      </w:tr>
      <w:tr w:rsidR="00B30CC0" w:rsidRPr="00B30CC0" w14:paraId="2FA23A1C" w14:textId="77777777" w:rsidTr="00F3011A">
        <w:tc>
          <w:tcPr>
            <w:tcW w:w="960" w:type="dxa"/>
          </w:tcPr>
          <w:p w14:paraId="431ADD2A" w14:textId="4C0AB481" w:rsidR="00F3011A" w:rsidRPr="00B30CC0" w:rsidRDefault="00F3011A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78A37A15" w14:textId="77777777" w:rsidR="00F3011A" w:rsidRPr="00B30CC0" w:rsidRDefault="00F3011A"/>
        </w:tc>
        <w:tc>
          <w:tcPr>
            <w:tcW w:w="960" w:type="dxa"/>
          </w:tcPr>
          <w:p w14:paraId="328F7210" w14:textId="77777777" w:rsidR="00F3011A" w:rsidRPr="00B30CC0" w:rsidRDefault="00F3011A"/>
        </w:tc>
        <w:tc>
          <w:tcPr>
            <w:tcW w:w="960" w:type="dxa"/>
          </w:tcPr>
          <w:p w14:paraId="4417A229" w14:textId="77777777" w:rsidR="00F3011A" w:rsidRPr="00B30CC0" w:rsidRDefault="00F3011A"/>
        </w:tc>
        <w:tc>
          <w:tcPr>
            <w:tcW w:w="960" w:type="dxa"/>
          </w:tcPr>
          <w:p w14:paraId="59B4CA45" w14:textId="77777777" w:rsidR="00F3011A" w:rsidRPr="00B30CC0" w:rsidRDefault="00F3011A"/>
        </w:tc>
        <w:tc>
          <w:tcPr>
            <w:tcW w:w="960" w:type="dxa"/>
          </w:tcPr>
          <w:p w14:paraId="07C0AEEF" w14:textId="77777777" w:rsidR="00F3011A" w:rsidRPr="00B30CC0" w:rsidRDefault="00F3011A"/>
        </w:tc>
        <w:tc>
          <w:tcPr>
            <w:tcW w:w="960" w:type="dxa"/>
          </w:tcPr>
          <w:p w14:paraId="0603AF97" w14:textId="77777777" w:rsidR="00F3011A" w:rsidRPr="00B30CC0" w:rsidRDefault="00F3011A"/>
        </w:tc>
        <w:tc>
          <w:tcPr>
            <w:tcW w:w="960" w:type="dxa"/>
          </w:tcPr>
          <w:p w14:paraId="5673E023" w14:textId="77777777" w:rsidR="00F3011A" w:rsidRPr="00B30CC0" w:rsidRDefault="00F3011A"/>
        </w:tc>
        <w:tc>
          <w:tcPr>
            <w:tcW w:w="960" w:type="dxa"/>
          </w:tcPr>
          <w:p w14:paraId="366A85F8" w14:textId="77777777" w:rsidR="00F3011A" w:rsidRPr="00B30CC0" w:rsidRDefault="00F3011A"/>
        </w:tc>
      </w:tr>
      <w:tr w:rsidR="00B30CC0" w:rsidRPr="00B30CC0" w14:paraId="75FF2589" w14:textId="77777777" w:rsidTr="00F3011A">
        <w:tc>
          <w:tcPr>
            <w:tcW w:w="960" w:type="dxa"/>
          </w:tcPr>
          <w:p w14:paraId="7C39DD1F" w14:textId="51BB964C" w:rsidR="002B3167" w:rsidRPr="00B30CC0" w:rsidRDefault="002B3167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52E4FBF3" w14:textId="77777777" w:rsidR="002B3167" w:rsidRPr="00B30CC0" w:rsidRDefault="002B3167"/>
        </w:tc>
        <w:tc>
          <w:tcPr>
            <w:tcW w:w="960" w:type="dxa"/>
          </w:tcPr>
          <w:p w14:paraId="35A285B3" w14:textId="77777777" w:rsidR="002B3167" w:rsidRPr="00B30CC0" w:rsidRDefault="002B3167"/>
        </w:tc>
        <w:tc>
          <w:tcPr>
            <w:tcW w:w="960" w:type="dxa"/>
          </w:tcPr>
          <w:p w14:paraId="36EFF780" w14:textId="77777777" w:rsidR="002B3167" w:rsidRPr="00B30CC0" w:rsidRDefault="002B3167"/>
        </w:tc>
        <w:tc>
          <w:tcPr>
            <w:tcW w:w="960" w:type="dxa"/>
          </w:tcPr>
          <w:p w14:paraId="2EF6AA50" w14:textId="77777777" w:rsidR="002B3167" w:rsidRPr="00B30CC0" w:rsidRDefault="002B3167"/>
        </w:tc>
        <w:tc>
          <w:tcPr>
            <w:tcW w:w="960" w:type="dxa"/>
          </w:tcPr>
          <w:p w14:paraId="47F09D79" w14:textId="77777777" w:rsidR="002B3167" w:rsidRPr="00B30CC0" w:rsidRDefault="002B3167"/>
        </w:tc>
        <w:tc>
          <w:tcPr>
            <w:tcW w:w="960" w:type="dxa"/>
          </w:tcPr>
          <w:p w14:paraId="74D5FFB3" w14:textId="77777777" w:rsidR="002B3167" w:rsidRPr="00B30CC0" w:rsidRDefault="002B3167"/>
        </w:tc>
        <w:tc>
          <w:tcPr>
            <w:tcW w:w="960" w:type="dxa"/>
          </w:tcPr>
          <w:p w14:paraId="50BF6093" w14:textId="77777777" w:rsidR="002B3167" w:rsidRPr="00B30CC0" w:rsidRDefault="002B3167"/>
        </w:tc>
        <w:tc>
          <w:tcPr>
            <w:tcW w:w="960" w:type="dxa"/>
          </w:tcPr>
          <w:p w14:paraId="58E8CCA1" w14:textId="77777777" w:rsidR="002B3167" w:rsidRPr="00B30CC0" w:rsidRDefault="002B3167"/>
        </w:tc>
      </w:tr>
      <w:tr w:rsidR="00B30CC0" w:rsidRPr="00B30CC0" w14:paraId="6069A955" w14:textId="77777777" w:rsidTr="00F3011A">
        <w:tc>
          <w:tcPr>
            <w:tcW w:w="960" w:type="dxa"/>
          </w:tcPr>
          <w:p w14:paraId="584FEBEF" w14:textId="2481CEDB" w:rsidR="002B3167" w:rsidRPr="00B30CC0" w:rsidRDefault="002B3167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0D1B10B6" w14:textId="77777777" w:rsidR="002B3167" w:rsidRPr="00B30CC0" w:rsidRDefault="002B3167"/>
        </w:tc>
        <w:tc>
          <w:tcPr>
            <w:tcW w:w="960" w:type="dxa"/>
          </w:tcPr>
          <w:p w14:paraId="625CC445" w14:textId="77777777" w:rsidR="002B3167" w:rsidRPr="00B30CC0" w:rsidRDefault="002B3167"/>
        </w:tc>
        <w:tc>
          <w:tcPr>
            <w:tcW w:w="960" w:type="dxa"/>
          </w:tcPr>
          <w:p w14:paraId="1BE28713" w14:textId="77777777" w:rsidR="002B3167" w:rsidRPr="00B30CC0" w:rsidRDefault="002B3167"/>
        </w:tc>
        <w:tc>
          <w:tcPr>
            <w:tcW w:w="960" w:type="dxa"/>
          </w:tcPr>
          <w:p w14:paraId="5C64AEFB" w14:textId="77777777" w:rsidR="002B3167" w:rsidRPr="00B30CC0" w:rsidRDefault="002B3167"/>
        </w:tc>
        <w:tc>
          <w:tcPr>
            <w:tcW w:w="960" w:type="dxa"/>
          </w:tcPr>
          <w:p w14:paraId="1D99AD2D" w14:textId="77777777" w:rsidR="002B3167" w:rsidRPr="00B30CC0" w:rsidRDefault="002B3167"/>
        </w:tc>
        <w:tc>
          <w:tcPr>
            <w:tcW w:w="960" w:type="dxa"/>
          </w:tcPr>
          <w:p w14:paraId="2B955098" w14:textId="77777777" w:rsidR="002B3167" w:rsidRPr="00B30CC0" w:rsidRDefault="002B3167"/>
        </w:tc>
        <w:tc>
          <w:tcPr>
            <w:tcW w:w="960" w:type="dxa"/>
          </w:tcPr>
          <w:p w14:paraId="1A41A85E" w14:textId="77777777" w:rsidR="002B3167" w:rsidRPr="00B30CC0" w:rsidRDefault="002B3167"/>
        </w:tc>
        <w:tc>
          <w:tcPr>
            <w:tcW w:w="960" w:type="dxa"/>
          </w:tcPr>
          <w:p w14:paraId="63E4ED1F" w14:textId="77777777" w:rsidR="002B3167" w:rsidRPr="00B30CC0" w:rsidRDefault="002B3167"/>
        </w:tc>
      </w:tr>
      <w:tr w:rsidR="00B30CC0" w:rsidRPr="00B30CC0" w14:paraId="40E832C9" w14:textId="77777777" w:rsidTr="00F3011A">
        <w:tc>
          <w:tcPr>
            <w:tcW w:w="960" w:type="dxa"/>
          </w:tcPr>
          <w:p w14:paraId="5092115F" w14:textId="22E97AF5" w:rsidR="002B3167" w:rsidRPr="00B30CC0" w:rsidRDefault="002B3167">
            <w:pPr>
              <w:rPr>
                <w:lang w:val="el-GR"/>
              </w:rPr>
            </w:pPr>
          </w:p>
        </w:tc>
        <w:tc>
          <w:tcPr>
            <w:tcW w:w="960" w:type="dxa"/>
          </w:tcPr>
          <w:p w14:paraId="0EB14E25" w14:textId="77777777" w:rsidR="002B3167" w:rsidRPr="00B30CC0" w:rsidRDefault="002B3167"/>
        </w:tc>
        <w:tc>
          <w:tcPr>
            <w:tcW w:w="960" w:type="dxa"/>
          </w:tcPr>
          <w:p w14:paraId="430F92BF" w14:textId="77777777" w:rsidR="002B3167" w:rsidRPr="00B30CC0" w:rsidRDefault="002B3167"/>
        </w:tc>
        <w:tc>
          <w:tcPr>
            <w:tcW w:w="960" w:type="dxa"/>
          </w:tcPr>
          <w:p w14:paraId="477D70CB" w14:textId="77777777" w:rsidR="002B3167" w:rsidRPr="00B30CC0" w:rsidRDefault="002B3167"/>
        </w:tc>
        <w:tc>
          <w:tcPr>
            <w:tcW w:w="960" w:type="dxa"/>
          </w:tcPr>
          <w:p w14:paraId="325CF98F" w14:textId="77777777" w:rsidR="002B3167" w:rsidRPr="00B30CC0" w:rsidRDefault="002B3167"/>
        </w:tc>
        <w:tc>
          <w:tcPr>
            <w:tcW w:w="960" w:type="dxa"/>
          </w:tcPr>
          <w:p w14:paraId="33DEA650" w14:textId="77777777" w:rsidR="002B3167" w:rsidRPr="00B30CC0" w:rsidRDefault="002B3167"/>
        </w:tc>
        <w:tc>
          <w:tcPr>
            <w:tcW w:w="960" w:type="dxa"/>
          </w:tcPr>
          <w:p w14:paraId="7F9F09D9" w14:textId="77777777" w:rsidR="002B3167" w:rsidRPr="00B30CC0" w:rsidRDefault="002B3167"/>
        </w:tc>
        <w:tc>
          <w:tcPr>
            <w:tcW w:w="960" w:type="dxa"/>
          </w:tcPr>
          <w:p w14:paraId="1349D248" w14:textId="77777777" w:rsidR="002B3167" w:rsidRPr="00B30CC0" w:rsidRDefault="002B3167"/>
        </w:tc>
        <w:tc>
          <w:tcPr>
            <w:tcW w:w="960" w:type="dxa"/>
          </w:tcPr>
          <w:p w14:paraId="1214BECB" w14:textId="77777777" w:rsidR="002B3167" w:rsidRPr="00B30CC0" w:rsidRDefault="002B3167"/>
        </w:tc>
      </w:tr>
    </w:tbl>
    <w:p w14:paraId="26F115F9" w14:textId="32CEDECF" w:rsidR="002B3167" w:rsidRPr="00B30CC0" w:rsidRDefault="00000000">
      <w:pPr>
        <w:pStyle w:val="31"/>
        <w:rPr>
          <w:color w:val="auto"/>
          <w:lang w:val="el-GR"/>
        </w:rPr>
      </w:pPr>
      <w:r w:rsidRPr="00B30CC0">
        <w:rPr>
          <w:color w:val="auto"/>
          <w:lang w:val="el-GR"/>
        </w:rPr>
        <w:lastRenderedPageBreak/>
        <w:t xml:space="preserve">Ερωτήσεις </w:t>
      </w:r>
    </w:p>
    <w:p w14:paraId="2B62D367" w14:textId="0954EDB7" w:rsidR="007B3F8B" w:rsidRPr="00B30CC0" w:rsidRDefault="00000000">
      <w:pPr>
        <w:rPr>
          <w:lang w:val="el-GR"/>
        </w:rPr>
      </w:pPr>
      <w:r w:rsidRPr="00B30CC0">
        <w:rPr>
          <w:lang w:val="el-GR"/>
        </w:rPr>
        <w:t>1. Γιατί η ροή σε πολύ λεπτό σωληνάκι είναι συνήθως ποτάμια;</w:t>
      </w:r>
      <w:r w:rsidRPr="00B30CC0">
        <w:rPr>
          <w:lang w:val="el-GR"/>
        </w:rPr>
        <w:br/>
        <w:t xml:space="preserve">2. Ποια φυσική ιδιότητα του ρευστού επηρεάζει περισσότερο τον αριθμό </w:t>
      </w:r>
      <w:r w:rsidRPr="00B30CC0">
        <w:t>Reynolds</w:t>
      </w:r>
      <w:r w:rsidRPr="00B30CC0">
        <w:rPr>
          <w:lang w:val="el-GR"/>
        </w:rPr>
        <w:t>;</w:t>
      </w:r>
      <w:r w:rsidRPr="00B30CC0">
        <w:rPr>
          <w:lang w:val="el-GR"/>
        </w:rPr>
        <w:br/>
        <w:t>3. Πώς θα άλλαζε ο τύπος ροής αν αυξανόταν η διάμετρος του σωλήνα;</w:t>
      </w:r>
      <w:r w:rsidRPr="00B30CC0">
        <w:rPr>
          <w:lang w:val="el-GR"/>
        </w:rPr>
        <w:br/>
        <w:t>4. Πώς επηρεάζει η αύξηση της ταχύτητας τη μετάβαση από ποτάμια σε στροβιλώδη ροή;</w:t>
      </w:r>
      <w:r w:rsidRPr="00B30CC0">
        <w:rPr>
          <w:lang w:val="el-GR"/>
        </w:rPr>
        <w:br/>
        <w:t xml:space="preserve">5. Γιατί τα παχύρρευστα υγρά έχουν συνήθως μικρότερο </w:t>
      </w:r>
      <w:r w:rsidRPr="00B30CC0">
        <w:t>Reynolds</w:t>
      </w:r>
      <w:r w:rsidRPr="00B30CC0">
        <w:rPr>
          <w:lang w:val="el-GR"/>
        </w:rPr>
        <w:t>;</w:t>
      </w:r>
    </w:p>
    <w:p w14:paraId="633A6808" w14:textId="2C014672" w:rsidR="007B3F8B" w:rsidRPr="00B30CC0" w:rsidRDefault="007B3F8B" w:rsidP="007B3F8B">
      <w:pPr>
        <w:spacing w:line="360" w:lineRule="auto"/>
        <w:contextualSpacing/>
        <w:rPr>
          <w:lang w:val="el-GR"/>
        </w:rPr>
      </w:pPr>
      <w:r w:rsidRPr="00B30C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B3F8B" w:rsidRPr="00B30CC0" w:rsidSect="00116FAC">
      <w:pgSz w:w="11906" w:h="16838" w:code="9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7987440">
    <w:abstractNumId w:val="8"/>
  </w:num>
  <w:num w:numId="2" w16cid:durableId="1154293336">
    <w:abstractNumId w:val="6"/>
  </w:num>
  <w:num w:numId="3" w16cid:durableId="103503176">
    <w:abstractNumId w:val="5"/>
  </w:num>
  <w:num w:numId="4" w16cid:durableId="1016612388">
    <w:abstractNumId w:val="4"/>
  </w:num>
  <w:num w:numId="5" w16cid:durableId="964166329">
    <w:abstractNumId w:val="7"/>
  </w:num>
  <w:num w:numId="6" w16cid:durableId="507403395">
    <w:abstractNumId w:val="3"/>
  </w:num>
  <w:num w:numId="7" w16cid:durableId="1511334274">
    <w:abstractNumId w:val="2"/>
  </w:num>
  <w:num w:numId="8" w16cid:durableId="1657881208">
    <w:abstractNumId w:val="1"/>
  </w:num>
  <w:num w:numId="9" w16cid:durableId="109848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FAC"/>
    <w:rsid w:val="0015074B"/>
    <w:rsid w:val="001B5CCE"/>
    <w:rsid w:val="002076C1"/>
    <w:rsid w:val="00232F54"/>
    <w:rsid w:val="002557AF"/>
    <w:rsid w:val="0029639D"/>
    <w:rsid w:val="002B3167"/>
    <w:rsid w:val="00326F90"/>
    <w:rsid w:val="007B3F8B"/>
    <w:rsid w:val="008D3343"/>
    <w:rsid w:val="009D5254"/>
    <w:rsid w:val="00AA1D8D"/>
    <w:rsid w:val="00B14CA5"/>
    <w:rsid w:val="00B30CC0"/>
    <w:rsid w:val="00B47730"/>
    <w:rsid w:val="00BA1CF1"/>
    <w:rsid w:val="00BE24D6"/>
    <w:rsid w:val="00CB0664"/>
    <w:rsid w:val="00F153E3"/>
    <w:rsid w:val="00F3011A"/>
    <w:rsid w:val="00FC693F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1BEAE"/>
  <w14:defaultImageDpi w14:val="300"/>
  <w15:docId w15:val="{7574A097-6AC9-403D-8E00-FD6EA08E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Α.Α</dc:creator>
  <cp:keywords/>
  <dc:description/>
  <cp:lastModifiedBy>SA</cp:lastModifiedBy>
  <cp:revision>6</cp:revision>
  <cp:lastPrinted>2026-03-23T09:02:00Z</cp:lastPrinted>
  <dcterms:created xsi:type="dcterms:W3CDTF">2026-03-22T15:26:00Z</dcterms:created>
  <dcterms:modified xsi:type="dcterms:W3CDTF">2026-03-23T09:27:00Z</dcterms:modified>
  <cp:category/>
</cp:coreProperties>
</file>